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32" w:rsidRPr="00F71032" w:rsidRDefault="00F71032">
      <w:pPr>
        <w:rPr>
          <w:noProof/>
          <w:sz w:val="32"/>
          <w:szCs w:val="32"/>
          <w:lang w:eastAsia="pl-PL"/>
        </w:rPr>
      </w:pPr>
      <w:r w:rsidRPr="00F71032">
        <w:rPr>
          <w:noProof/>
          <w:sz w:val="32"/>
          <w:szCs w:val="32"/>
          <w:lang w:eastAsia="pl-PL"/>
        </w:rPr>
        <w:t>1.Pokaż który sznurek jest długi a który krótki.Które sznurowadło jest krótkie a które długie?</w:t>
      </w:r>
    </w:p>
    <w:p w:rsidR="00F71032" w:rsidRPr="00F71032" w:rsidRDefault="00F71032">
      <w:pPr>
        <w:rPr>
          <w:noProof/>
          <w:sz w:val="32"/>
          <w:szCs w:val="32"/>
          <w:lang w:eastAsia="pl-PL"/>
        </w:rPr>
      </w:pPr>
      <w:r w:rsidRPr="00F71032">
        <w:rPr>
          <w:noProof/>
          <w:sz w:val="32"/>
          <w:szCs w:val="32"/>
          <w:lang w:eastAsia="pl-PL"/>
        </w:rPr>
        <w:t>2. Który sznurek jest dłuższy a który krótszy? Które sznurowadło jest dłuższe a które krótsze?</w:t>
      </w:r>
    </w:p>
    <w:p w:rsidR="002E4144" w:rsidRDefault="00F71032">
      <w:r>
        <w:rPr>
          <w:noProof/>
          <w:lang w:eastAsia="pl-PL"/>
        </w:rPr>
        <w:drawing>
          <wp:inline distT="0" distB="0" distL="0" distR="0">
            <wp:extent cx="8865359" cy="504748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761" cy="504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144" w:rsidSect="00F71032">
      <w:pgSz w:w="16838" w:h="11906" w:orient="landscape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1032"/>
    <w:rsid w:val="002E4144"/>
    <w:rsid w:val="00F7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165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2020-04-01T18:13:00Z</dcterms:created>
  <dcterms:modified xsi:type="dcterms:W3CDTF">2020-04-01T18:17:00Z</dcterms:modified>
</cp:coreProperties>
</file>